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E1" w:rsidRPr="000226E1" w:rsidRDefault="000226E1" w:rsidP="00AB04A8">
      <w:pPr>
        <w:suppressAutoHyphens/>
        <w:spacing w:line="276" w:lineRule="auto"/>
        <w:ind w:right="-1"/>
        <w:jc w:val="center"/>
        <w:rPr>
          <w:color w:val="FF0000"/>
          <w:lang w:val="ru-RU" w:eastAsia="zh-CN"/>
        </w:rPr>
      </w:pPr>
      <w:r w:rsidRPr="000226E1">
        <w:rPr>
          <w:noProof/>
          <w:color w:val="FF0000"/>
          <w:lang w:val="en-US" w:eastAsia="en-US" w:bidi="ar-SA"/>
        </w:rPr>
        <w:drawing>
          <wp:inline distT="0" distB="0" distL="0" distR="0">
            <wp:extent cx="4572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C1E">
        <w:rPr>
          <w:color w:val="FF0000"/>
          <w:lang w:val="ru-RU" w:eastAsia="zh-CN"/>
        </w:rPr>
        <w:t xml:space="preserve">                                           </w:t>
      </w:r>
    </w:p>
    <w:p w:rsidR="000226E1" w:rsidRPr="000226E1" w:rsidRDefault="000226E1" w:rsidP="00AB04A8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bCs/>
          <w:lang w:val="ru-RU" w:eastAsia="zh-CN"/>
        </w:rPr>
      </w:pPr>
      <w:r w:rsidRPr="000226E1">
        <w:rPr>
          <w:b/>
          <w:bCs/>
          <w:lang w:val="ru-RU" w:eastAsia="zh-CN"/>
        </w:rPr>
        <w:t xml:space="preserve">ІРКЛІЇВСЬКА </w:t>
      </w:r>
      <w:proofErr w:type="gramStart"/>
      <w:r w:rsidRPr="000226E1">
        <w:rPr>
          <w:b/>
          <w:bCs/>
          <w:lang w:val="ru-RU" w:eastAsia="zh-CN"/>
        </w:rPr>
        <w:t>СІЛЬСЬКА  РАДА</w:t>
      </w:r>
      <w:proofErr w:type="gramEnd"/>
    </w:p>
    <w:p w:rsidR="000226E1" w:rsidRPr="000226E1" w:rsidRDefault="000226E1" w:rsidP="00AB04A8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val="ru-RU" w:eastAsia="uk-UA"/>
        </w:rPr>
      </w:pPr>
      <w:r w:rsidRPr="000226E1">
        <w:rPr>
          <w:b/>
          <w:lang w:val="ru-RU" w:eastAsia="zh-CN"/>
        </w:rPr>
        <w:t>ЗОЛОТОНІСЬКОГО РАЙОНУ</w:t>
      </w:r>
      <w:r w:rsidRPr="000226E1">
        <w:rPr>
          <w:b/>
          <w:lang w:val="ru-RU" w:eastAsia="uk-UA"/>
        </w:rPr>
        <w:t xml:space="preserve"> </w:t>
      </w:r>
      <w:r w:rsidRPr="000226E1">
        <w:rPr>
          <w:b/>
          <w:lang w:val="ru-RU" w:eastAsia="zh-CN"/>
        </w:rPr>
        <w:t>ЧЕРКАСЬКОЇ ОБЛАСТІ</w:t>
      </w:r>
    </w:p>
    <w:p w:rsidR="000226E1" w:rsidRPr="000226E1" w:rsidRDefault="000226E1" w:rsidP="00AB04A8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val="ru-RU" w:eastAsia="zh-CN"/>
        </w:rPr>
      </w:pPr>
      <w:r w:rsidRPr="000226E1">
        <w:rPr>
          <w:b/>
          <w:lang w:val="ru-RU" w:eastAsia="zh-CN"/>
        </w:rPr>
        <w:t xml:space="preserve">Восьмого </w:t>
      </w:r>
      <w:proofErr w:type="spellStart"/>
      <w:r w:rsidRPr="000226E1">
        <w:rPr>
          <w:b/>
          <w:lang w:val="ru-RU" w:eastAsia="zh-CN"/>
        </w:rPr>
        <w:t>скликання</w:t>
      </w:r>
      <w:proofErr w:type="spellEnd"/>
    </w:p>
    <w:p w:rsidR="000226E1" w:rsidRPr="00CE4DEA" w:rsidRDefault="006A3421" w:rsidP="00AB04A8">
      <w:pPr>
        <w:tabs>
          <w:tab w:val="left" w:pos="4320"/>
        </w:tabs>
        <w:suppressAutoHyphens/>
        <w:spacing w:line="276" w:lineRule="auto"/>
        <w:ind w:right="-1"/>
        <w:jc w:val="center"/>
        <w:rPr>
          <w:b/>
          <w:lang w:val="ru-RU" w:eastAsia="uk-UA"/>
        </w:rPr>
      </w:pPr>
      <w:r>
        <w:rPr>
          <w:b/>
          <w:lang w:eastAsia="zh-CN"/>
        </w:rPr>
        <w:t>П</w:t>
      </w:r>
      <w:r w:rsidRPr="006A3421">
        <w:rPr>
          <w:b/>
          <w:lang w:val="ru-RU" w:eastAsia="zh-CN"/>
        </w:rPr>
        <w:t>’</w:t>
      </w:r>
      <w:proofErr w:type="spellStart"/>
      <w:r>
        <w:rPr>
          <w:b/>
          <w:lang w:eastAsia="zh-CN"/>
        </w:rPr>
        <w:t>ятдесят</w:t>
      </w:r>
      <w:proofErr w:type="spellEnd"/>
      <w:r>
        <w:rPr>
          <w:b/>
          <w:lang w:eastAsia="zh-CN"/>
        </w:rPr>
        <w:t xml:space="preserve"> </w:t>
      </w:r>
      <w:r w:rsidR="005542A9">
        <w:rPr>
          <w:b/>
          <w:lang w:eastAsia="zh-CN"/>
        </w:rPr>
        <w:t>четверта</w:t>
      </w:r>
      <w:r w:rsidR="000226E1" w:rsidRPr="00CE4DEA">
        <w:rPr>
          <w:b/>
          <w:lang w:val="ru-RU" w:eastAsia="zh-CN"/>
        </w:rPr>
        <w:t xml:space="preserve"> </w:t>
      </w:r>
      <w:proofErr w:type="spellStart"/>
      <w:r w:rsidR="000226E1" w:rsidRPr="00CE4DEA">
        <w:rPr>
          <w:b/>
          <w:lang w:val="ru-RU" w:eastAsia="zh-CN"/>
        </w:rPr>
        <w:t>сесія</w:t>
      </w:r>
      <w:proofErr w:type="spellEnd"/>
    </w:p>
    <w:p w:rsidR="000226E1" w:rsidRPr="000226E1" w:rsidRDefault="000226E1" w:rsidP="00AB04A8">
      <w:pPr>
        <w:suppressAutoHyphens/>
        <w:spacing w:line="276" w:lineRule="auto"/>
        <w:ind w:right="-567"/>
        <w:jc w:val="center"/>
        <w:rPr>
          <w:lang w:val="ru-RU" w:eastAsia="zh-CN"/>
        </w:rPr>
      </w:pPr>
    </w:p>
    <w:p w:rsidR="000226E1" w:rsidRPr="000226E1" w:rsidRDefault="000226E1" w:rsidP="002158C8">
      <w:pPr>
        <w:tabs>
          <w:tab w:val="left" w:pos="4320"/>
        </w:tabs>
        <w:suppressAutoHyphens/>
        <w:ind w:right="-1"/>
        <w:jc w:val="center"/>
        <w:rPr>
          <w:b/>
          <w:lang w:val="ru-RU" w:eastAsia="zh-CN"/>
        </w:rPr>
      </w:pPr>
      <w:r w:rsidRPr="000226E1">
        <w:rPr>
          <w:b/>
          <w:bCs/>
          <w:lang w:val="ru-RU" w:eastAsia="zh-CN"/>
        </w:rPr>
        <w:t xml:space="preserve">Р І Ш Е Н </w:t>
      </w:r>
      <w:proofErr w:type="spellStart"/>
      <w:r w:rsidRPr="000226E1">
        <w:rPr>
          <w:b/>
          <w:bCs/>
          <w:lang w:val="ru-RU" w:eastAsia="zh-CN"/>
        </w:rPr>
        <w:t>Н</w:t>
      </w:r>
      <w:proofErr w:type="spellEnd"/>
      <w:r w:rsidRPr="000226E1">
        <w:rPr>
          <w:b/>
          <w:bCs/>
          <w:lang w:val="ru-RU" w:eastAsia="zh-CN"/>
        </w:rPr>
        <w:t xml:space="preserve"> Я</w:t>
      </w:r>
    </w:p>
    <w:p w:rsidR="000226E1" w:rsidRPr="000226E1" w:rsidRDefault="000226E1" w:rsidP="004D31B1">
      <w:pPr>
        <w:tabs>
          <w:tab w:val="left" w:pos="4320"/>
        </w:tabs>
        <w:suppressAutoHyphens/>
        <w:ind w:right="-567"/>
        <w:rPr>
          <w:lang w:val="ru-RU" w:eastAsia="zh-CN"/>
        </w:rPr>
      </w:pPr>
    </w:p>
    <w:p w:rsidR="000226E1" w:rsidRPr="003E6F3C" w:rsidRDefault="00B86AAE" w:rsidP="004D31B1">
      <w:pPr>
        <w:suppressAutoHyphens/>
        <w:ind w:right="-1"/>
        <w:rPr>
          <w:lang w:eastAsia="zh-CN"/>
        </w:rPr>
      </w:pPr>
      <w:r>
        <w:rPr>
          <w:lang w:val="ru-RU" w:eastAsia="zh-CN"/>
        </w:rPr>
        <w:t>17.06</w:t>
      </w:r>
      <w:r w:rsidR="000226E1" w:rsidRPr="003E6F3C">
        <w:rPr>
          <w:lang w:val="ru-RU" w:eastAsia="zh-CN"/>
        </w:rPr>
        <w:t>.202</w:t>
      </w:r>
      <w:r w:rsidR="006A3421">
        <w:rPr>
          <w:lang w:val="ru-RU" w:eastAsia="zh-CN"/>
        </w:rPr>
        <w:t>5</w:t>
      </w:r>
      <w:r w:rsidR="000226E1" w:rsidRPr="003E6F3C">
        <w:rPr>
          <w:lang w:val="ru-RU" w:eastAsia="zh-CN"/>
        </w:rPr>
        <w:t xml:space="preserve">                                           </w:t>
      </w:r>
      <w:r w:rsidR="007C5E37" w:rsidRPr="003E6F3C">
        <w:rPr>
          <w:lang w:val="ru-RU" w:eastAsia="zh-CN"/>
        </w:rPr>
        <w:t xml:space="preserve">       </w:t>
      </w:r>
      <w:r w:rsidR="000226E1" w:rsidRPr="003E6F3C">
        <w:rPr>
          <w:lang w:val="ru-RU" w:eastAsia="zh-CN"/>
        </w:rPr>
        <w:t xml:space="preserve">                                 </w:t>
      </w:r>
      <w:r w:rsidR="003E6F3C" w:rsidRPr="003E6F3C">
        <w:rPr>
          <w:lang w:val="ru-RU" w:eastAsia="zh-CN"/>
        </w:rPr>
        <w:t xml:space="preserve">       </w:t>
      </w:r>
      <w:r w:rsidR="00AB04A8">
        <w:rPr>
          <w:lang w:val="ru-RU" w:eastAsia="zh-CN"/>
        </w:rPr>
        <w:t xml:space="preserve">    </w:t>
      </w:r>
      <w:r w:rsidR="00963604">
        <w:rPr>
          <w:lang w:val="ru-RU" w:eastAsia="zh-CN"/>
        </w:rPr>
        <w:t xml:space="preserve"> </w:t>
      </w:r>
      <w:r w:rsidR="00A67C0D">
        <w:rPr>
          <w:lang w:val="ru-RU" w:eastAsia="zh-CN"/>
        </w:rPr>
        <w:t xml:space="preserve">  </w:t>
      </w:r>
      <w:r w:rsidR="00AB04A8">
        <w:rPr>
          <w:lang w:val="ru-RU" w:eastAsia="zh-CN"/>
        </w:rPr>
        <w:t xml:space="preserve"> </w:t>
      </w:r>
      <w:r w:rsidR="000226E1" w:rsidRPr="003E6F3C">
        <w:rPr>
          <w:lang w:val="ru-RU" w:eastAsia="zh-CN"/>
        </w:rPr>
        <w:t>№</w:t>
      </w:r>
      <w:r w:rsidR="006A3421">
        <w:rPr>
          <w:lang w:val="ru-RU" w:eastAsia="zh-CN"/>
        </w:rPr>
        <w:t>5</w:t>
      </w:r>
      <w:r w:rsidR="005542A9">
        <w:rPr>
          <w:lang w:val="ru-RU" w:eastAsia="zh-CN"/>
        </w:rPr>
        <w:t>4</w:t>
      </w:r>
      <w:r w:rsidR="00AB5107">
        <w:rPr>
          <w:lang w:eastAsia="zh-CN"/>
        </w:rPr>
        <w:t>-</w:t>
      </w:r>
      <w:r>
        <w:rPr>
          <w:lang w:eastAsia="zh-CN"/>
        </w:rPr>
        <w:t>11</w:t>
      </w:r>
      <w:r w:rsidR="000226E1" w:rsidRPr="003E6F3C">
        <w:rPr>
          <w:lang w:val="ru-RU" w:eastAsia="zh-CN"/>
        </w:rPr>
        <w:t>/V</w:t>
      </w:r>
      <w:r w:rsidR="000226E1" w:rsidRPr="003E6F3C">
        <w:rPr>
          <w:lang w:eastAsia="zh-CN"/>
        </w:rPr>
        <w:t>ІІІ</w:t>
      </w:r>
    </w:p>
    <w:p w:rsidR="000226E1" w:rsidRDefault="000226E1" w:rsidP="004D31B1">
      <w:pPr>
        <w:suppressAutoHyphens/>
        <w:ind w:right="-567"/>
        <w:rPr>
          <w:lang w:eastAsia="zh-CN"/>
        </w:rPr>
      </w:pPr>
      <w:r w:rsidRPr="000226E1">
        <w:rPr>
          <w:lang w:val="ru-RU" w:eastAsia="zh-CN"/>
        </w:rPr>
        <w:t>c</w:t>
      </w:r>
      <w:r w:rsidRPr="000226E1">
        <w:rPr>
          <w:lang w:eastAsia="zh-CN"/>
        </w:rPr>
        <w:t>. Іркліїв</w:t>
      </w:r>
    </w:p>
    <w:p w:rsidR="00AB5107" w:rsidRPr="000226E1" w:rsidRDefault="00AB5107" w:rsidP="004D31B1">
      <w:pPr>
        <w:suppressAutoHyphens/>
        <w:ind w:right="-567"/>
        <w:rPr>
          <w:lang w:eastAsia="zh-CN"/>
        </w:rPr>
      </w:pPr>
    </w:p>
    <w:p w:rsidR="00BF7A80" w:rsidRPr="002E7C6A" w:rsidRDefault="006A3421" w:rsidP="00184358">
      <w:pPr>
        <w:pStyle w:val="a3"/>
        <w:ind w:right="4535"/>
        <w:jc w:val="both"/>
        <w:rPr>
          <w:b/>
          <w:sz w:val="28"/>
          <w:szCs w:val="28"/>
        </w:rPr>
      </w:pPr>
      <w:bookmarkStart w:id="0" w:name="_Hlk142311721"/>
      <w:r w:rsidRPr="006C5623">
        <w:rPr>
          <w:b/>
          <w:sz w:val="28"/>
          <w:szCs w:val="28"/>
        </w:rPr>
        <w:t xml:space="preserve">Про </w:t>
      </w:r>
      <w:r w:rsidR="00BE3BC7">
        <w:rPr>
          <w:b/>
          <w:sz w:val="28"/>
          <w:szCs w:val="28"/>
        </w:rPr>
        <w:t>внесення змін до П</w:t>
      </w:r>
      <w:r>
        <w:rPr>
          <w:b/>
          <w:sz w:val="28"/>
          <w:szCs w:val="28"/>
        </w:rPr>
        <w:t xml:space="preserve">рограми «Турбота» </w:t>
      </w:r>
      <w:r>
        <w:rPr>
          <w:rFonts w:eastAsia="Calibri"/>
          <w:b/>
          <w:bCs/>
          <w:sz w:val="28"/>
          <w:szCs w:val="28"/>
        </w:rPr>
        <w:t>Іркліївської  сільської  територіальної громади</w:t>
      </w:r>
      <w:r w:rsidR="00BE3BC7">
        <w:rPr>
          <w:b/>
          <w:sz w:val="28"/>
          <w:szCs w:val="28"/>
        </w:rPr>
        <w:t xml:space="preserve">  на 2023-2028 роки</w:t>
      </w:r>
      <w:r w:rsidR="00BF7A80" w:rsidRPr="006C5623">
        <w:rPr>
          <w:b/>
          <w:sz w:val="28"/>
          <w:szCs w:val="28"/>
        </w:rPr>
        <w:t xml:space="preserve"> </w:t>
      </w:r>
    </w:p>
    <w:p w:rsidR="000226E1" w:rsidRPr="006C5623" w:rsidRDefault="000226E1" w:rsidP="004D31B1">
      <w:pPr>
        <w:pStyle w:val="a3"/>
        <w:ind w:right="-567"/>
        <w:jc w:val="both"/>
        <w:rPr>
          <w:b/>
          <w:color w:val="FF0000"/>
        </w:rPr>
      </w:pPr>
      <w:r w:rsidRPr="006C5623">
        <w:rPr>
          <w:b/>
          <w:color w:val="FF0000"/>
        </w:rPr>
        <w:t xml:space="preserve"> </w:t>
      </w:r>
    </w:p>
    <w:p w:rsidR="000226E1" w:rsidRPr="000226E1" w:rsidRDefault="000A1EDE" w:rsidP="00AB5107">
      <w:pPr>
        <w:pStyle w:val="a3"/>
        <w:spacing w:before="240"/>
        <w:ind w:right="-1" w:firstLine="567"/>
        <w:jc w:val="both"/>
        <w:rPr>
          <w:sz w:val="28"/>
          <w:szCs w:val="28"/>
        </w:rPr>
      </w:pPr>
      <w:r w:rsidRPr="000A1EDE">
        <w:rPr>
          <w:sz w:val="28"/>
          <w:szCs w:val="28"/>
        </w:rPr>
        <w:t xml:space="preserve">Відповідно до </w:t>
      </w:r>
      <w:r w:rsidR="006C5623">
        <w:rPr>
          <w:sz w:val="28"/>
          <w:szCs w:val="28"/>
        </w:rPr>
        <w:t xml:space="preserve">пункту 22 </w:t>
      </w:r>
      <w:r w:rsidRPr="000A1EDE">
        <w:rPr>
          <w:sz w:val="28"/>
          <w:szCs w:val="28"/>
        </w:rPr>
        <w:t>статті 26 Закону України «Про місцеве</w:t>
      </w:r>
      <w:r w:rsidRPr="000A1EDE">
        <w:rPr>
          <w:sz w:val="28"/>
          <w:szCs w:val="28"/>
        </w:rPr>
        <w:br/>
        <w:t>самоврядування в Україні» та з метою посилення уваги до потреб ветеранів</w:t>
      </w:r>
      <w:r w:rsidR="00872B5B">
        <w:rPr>
          <w:sz w:val="28"/>
          <w:szCs w:val="28"/>
        </w:rPr>
        <w:t xml:space="preserve"> </w:t>
      </w:r>
      <w:r w:rsidRPr="000A1EDE">
        <w:rPr>
          <w:sz w:val="28"/>
          <w:szCs w:val="28"/>
        </w:rPr>
        <w:t>війни та праці, осіб з інвалідністю, одиноких непрацездатних громадян, забезпечення належного соціального захисту</w:t>
      </w:r>
      <w:r w:rsidR="000226E1" w:rsidRPr="000226E1">
        <w:rPr>
          <w:sz w:val="28"/>
          <w:szCs w:val="28"/>
        </w:rPr>
        <w:t>, Іркліївська сільська рада</w:t>
      </w:r>
    </w:p>
    <w:p w:rsidR="000226E1" w:rsidRDefault="000226E1" w:rsidP="00963604">
      <w:pPr>
        <w:pStyle w:val="a4"/>
        <w:suppressAutoHyphens/>
        <w:spacing w:before="240"/>
        <w:ind w:left="0" w:right="-1"/>
        <w:jc w:val="center"/>
        <w:rPr>
          <w:lang w:eastAsia="zh-CN"/>
        </w:rPr>
      </w:pPr>
      <w:r w:rsidRPr="00E602EB">
        <w:rPr>
          <w:lang w:eastAsia="zh-CN"/>
        </w:rPr>
        <w:t>ВИРІШИЛА:</w:t>
      </w:r>
    </w:p>
    <w:p w:rsidR="00A67C0D" w:rsidRPr="00E602EB" w:rsidRDefault="00A67C0D" w:rsidP="00963604">
      <w:pPr>
        <w:pStyle w:val="a4"/>
        <w:suppressAutoHyphens/>
        <w:spacing w:before="240"/>
        <w:ind w:left="0" w:right="-1"/>
        <w:jc w:val="center"/>
        <w:rPr>
          <w:lang w:eastAsia="zh-CN"/>
        </w:rPr>
      </w:pPr>
    </w:p>
    <w:p w:rsidR="00E602EB" w:rsidRDefault="00BE3BC7" w:rsidP="00A67C0D">
      <w:pPr>
        <w:pStyle w:val="a4"/>
        <w:numPr>
          <w:ilvl w:val="0"/>
          <w:numId w:val="20"/>
        </w:numPr>
        <w:tabs>
          <w:tab w:val="left" w:pos="709"/>
          <w:tab w:val="left" w:pos="851"/>
        </w:tabs>
        <w:spacing w:after="240"/>
        <w:ind w:left="0" w:firstLine="567"/>
        <w:jc w:val="both"/>
      </w:pPr>
      <w:r>
        <w:t>Внести зміни до П</w:t>
      </w:r>
      <w:r w:rsidR="009814B7" w:rsidRPr="00E602EB">
        <w:t xml:space="preserve">рограми «Турбота» </w:t>
      </w:r>
      <w:r w:rsidR="009814B7" w:rsidRPr="00E602EB">
        <w:rPr>
          <w:rFonts w:eastAsia="Calibri"/>
          <w:bCs/>
        </w:rPr>
        <w:t>Іркліївської  сільської  територіальної громади</w:t>
      </w:r>
      <w:r w:rsidR="009814B7" w:rsidRPr="00E602EB">
        <w:t xml:space="preserve">  на 2023-</w:t>
      </w:r>
      <w:r>
        <w:t>2028</w:t>
      </w:r>
      <w:r w:rsidR="00236873">
        <w:t xml:space="preserve"> роки</w:t>
      </w:r>
      <w:r w:rsidR="009814B7" w:rsidRPr="00181684">
        <w:t>,</w:t>
      </w:r>
      <w:r w:rsidR="009814B7" w:rsidRPr="00E602EB">
        <w:rPr>
          <w:rFonts w:eastAsia="Calibri"/>
        </w:rPr>
        <w:t xml:space="preserve"> затвердженої рішенням Іркліївської сільської ради 22.12.</w:t>
      </w:r>
      <w:r w:rsidR="009814B7" w:rsidRPr="00181684">
        <w:t xml:space="preserve">2022 № 27-4/VIII, </w:t>
      </w:r>
      <w:r w:rsidRPr="00B524EC">
        <w:rPr>
          <w:rFonts w:eastAsia="Calibri"/>
        </w:rPr>
        <w:t>зі змінами від 10.03.2023  №30-14/</w:t>
      </w:r>
      <w:r w:rsidRPr="00B524EC">
        <w:rPr>
          <w:rFonts w:eastAsia="Calibri"/>
          <w:lang w:val="en-US"/>
        </w:rPr>
        <w:t>V</w:t>
      </w:r>
      <w:r w:rsidRPr="00B524EC">
        <w:rPr>
          <w:rFonts w:eastAsia="Calibri"/>
        </w:rPr>
        <w:t>ІІІ, від 05.06.2023 №31-7/</w:t>
      </w:r>
      <w:r w:rsidRPr="00B524EC">
        <w:rPr>
          <w:rFonts w:eastAsia="Calibri"/>
          <w:lang w:val="en-US"/>
        </w:rPr>
        <w:t>V</w:t>
      </w:r>
      <w:r w:rsidRPr="00B524EC">
        <w:rPr>
          <w:rFonts w:eastAsia="Calibri"/>
        </w:rPr>
        <w:t xml:space="preserve">ІІІ, від </w:t>
      </w:r>
      <w:r w:rsidRPr="002C0623">
        <w:t>25.08.2</w:t>
      </w:r>
      <w:bookmarkStart w:id="1" w:name="_GoBack"/>
      <w:bookmarkEnd w:id="1"/>
      <w:r w:rsidRPr="002C0623">
        <w:t>023 №34-6/</w:t>
      </w:r>
      <w:r w:rsidRPr="00B524EC">
        <w:rPr>
          <w:lang w:val="en-US"/>
        </w:rPr>
        <w:t>V</w:t>
      </w:r>
      <w:r w:rsidRPr="002C0623">
        <w:t>ІІІ</w:t>
      </w:r>
      <w:r>
        <w:t xml:space="preserve">, </w:t>
      </w:r>
      <w:r w:rsidRPr="002C42AB">
        <w:t>від 15.12.2023 №37-4/</w:t>
      </w:r>
      <w:r w:rsidRPr="00B524EC">
        <w:rPr>
          <w:lang w:val="en-US"/>
        </w:rPr>
        <w:t>V</w:t>
      </w:r>
      <w:r w:rsidRPr="002C42AB">
        <w:t>ІІІ</w:t>
      </w:r>
      <w:r w:rsidRPr="00B524EC">
        <w:rPr>
          <w:rFonts w:eastAsia="Calibri"/>
        </w:rPr>
        <w:t xml:space="preserve">, </w:t>
      </w:r>
      <w:r w:rsidRPr="006A69CD">
        <w:t>від 27.02.2024 №39-14/</w:t>
      </w:r>
      <w:r w:rsidRPr="006A69CD">
        <w:rPr>
          <w:lang w:val="en-US"/>
        </w:rPr>
        <w:t>V</w:t>
      </w:r>
      <w:r w:rsidRPr="006A69CD">
        <w:t>ІІІ</w:t>
      </w:r>
      <w:r>
        <w:rPr>
          <w:rFonts w:eastAsia="Calibri"/>
        </w:rPr>
        <w:t>,</w:t>
      </w:r>
      <w:r w:rsidRPr="00B524EC">
        <w:rPr>
          <w:rFonts w:eastAsia="Calibri"/>
        </w:rPr>
        <w:t xml:space="preserve"> </w:t>
      </w:r>
      <w:r>
        <w:t xml:space="preserve">від 12.06.2024 </w:t>
      </w:r>
      <w:r w:rsidRPr="002C0623">
        <w:t>№</w:t>
      </w:r>
      <w:r>
        <w:t>41</w:t>
      </w:r>
      <w:r w:rsidRPr="002C0623">
        <w:t>-</w:t>
      </w:r>
      <w:r>
        <w:t>5</w:t>
      </w:r>
      <w:r w:rsidRPr="002C0623">
        <w:t>/</w:t>
      </w:r>
      <w:r w:rsidRPr="00B524EC">
        <w:rPr>
          <w:lang w:val="en-US"/>
        </w:rPr>
        <w:t>V</w:t>
      </w:r>
      <w:r w:rsidRPr="002C0623">
        <w:t>ІІІ</w:t>
      </w:r>
      <w:r>
        <w:t xml:space="preserve">, від 17.10.2024 </w:t>
      </w:r>
      <w:r w:rsidRPr="002C0623">
        <w:t>№</w:t>
      </w:r>
      <w:r>
        <w:t>44</w:t>
      </w:r>
      <w:r w:rsidRPr="002C0623">
        <w:t>-6/</w:t>
      </w:r>
      <w:r w:rsidRPr="00B524EC">
        <w:rPr>
          <w:lang w:val="en-US"/>
        </w:rPr>
        <w:t>V</w:t>
      </w:r>
      <w:r w:rsidRPr="002C0623">
        <w:t>ІІІ</w:t>
      </w:r>
      <w:r>
        <w:t xml:space="preserve">, 12.11.2024 </w:t>
      </w:r>
      <w:r w:rsidRPr="002C0623">
        <w:t>№</w:t>
      </w:r>
      <w:r>
        <w:t>45</w:t>
      </w:r>
      <w:r w:rsidRPr="002C0623">
        <w:t>-</w:t>
      </w:r>
      <w:r>
        <w:t>3</w:t>
      </w:r>
      <w:r w:rsidRPr="002C0623">
        <w:t>/</w:t>
      </w:r>
      <w:r w:rsidRPr="00B524EC">
        <w:rPr>
          <w:lang w:val="en-US"/>
        </w:rPr>
        <w:t>V</w:t>
      </w:r>
      <w:r w:rsidRPr="002C0623">
        <w:t>ІІІ</w:t>
      </w:r>
      <w:r>
        <w:t>,</w:t>
      </w:r>
      <w:r w:rsidR="009814B7" w:rsidRPr="00E602EB">
        <w:t xml:space="preserve"> від</w:t>
      </w:r>
      <w:r w:rsidR="00E602EB" w:rsidRPr="00E602EB">
        <w:t xml:space="preserve"> 20.12.2024 № 48-10/VIII</w:t>
      </w:r>
      <w:r>
        <w:t>,</w:t>
      </w:r>
      <w:r w:rsidR="005542A9">
        <w:t xml:space="preserve"> від </w:t>
      </w:r>
      <w:r w:rsidR="002D1DC0">
        <w:t>24.04.2025</w:t>
      </w:r>
      <w:r w:rsidR="005542A9">
        <w:t xml:space="preserve"> №</w:t>
      </w:r>
      <w:r w:rsidR="002D1DC0">
        <w:t>53-4</w:t>
      </w:r>
      <w:r w:rsidR="005542A9">
        <w:t>/</w:t>
      </w:r>
      <w:r w:rsidR="005542A9">
        <w:rPr>
          <w:lang w:val="en-US"/>
        </w:rPr>
        <w:t>V</w:t>
      </w:r>
      <w:r w:rsidR="005542A9">
        <w:t>ІІІ,</w:t>
      </w:r>
      <w:r w:rsidR="00E602EB" w:rsidRPr="00E602EB">
        <w:rPr>
          <w:rFonts w:eastAsia="Calibri"/>
        </w:rPr>
        <w:t xml:space="preserve"> а саме</w:t>
      </w:r>
      <w:r w:rsidR="00E602EB" w:rsidRPr="00E602EB">
        <w:t>:</w:t>
      </w:r>
    </w:p>
    <w:p w:rsidR="008453BF" w:rsidRDefault="00A440F1" w:rsidP="00A67C0D">
      <w:pPr>
        <w:pStyle w:val="a4"/>
        <w:numPr>
          <w:ilvl w:val="0"/>
          <w:numId w:val="21"/>
        </w:numPr>
        <w:tabs>
          <w:tab w:val="left" w:pos="709"/>
          <w:tab w:val="left" w:pos="851"/>
        </w:tabs>
        <w:spacing w:after="240"/>
        <w:ind w:left="0" w:firstLine="567"/>
        <w:jc w:val="both"/>
      </w:pPr>
      <w:r>
        <w:t>Абзац 2 п</w:t>
      </w:r>
      <w:r w:rsidR="005542A9">
        <w:t>ідпункт</w:t>
      </w:r>
      <w:r>
        <w:t>у</w:t>
      </w:r>
      <w:r w:rsidR="005542A9">
        <w:t xml:space="preserve"> 5.5 п</w:t>
      </w:r>
      <w:r w:rsidR="00BE3BC7">
        <w:t>ункт</w:t>
      </w:r>
      <w:r w:rsidR="005542A9">
        <w:t>у</w:t>
      </w:r>
      <w:r w:rsidR="008453BF">
        <w:t xml:space="preserve"> </w:t>
      </w:r>
      <w:r w:rsidR="005542A9">
        <w:t>5</w:t>
      </w:r>
      <w:r w:rsidR="008453BF">
        <w:t xml:space="preserve"> «</w:t>
      </w:r>
      <w:r w:rsidR="005542A9">
        <w:t>Умови надання одноразової грошової допомоги</w:t>
      </w:r>
      <w:r w:rsidR="008453BF">
        <w:t>»</w:t>
      </w:r>
      <w:r w:rsidR="00D9166D">
        <w:t xml:space="preserve"> </w:t>
      </w:r>
      <w:r w:rsidR="005542A9">
        <w:t>викласти в такій редакції</w:t>
      </w:r>
      <w:r w:rsidR="00D9166D">
        <w:t>:</w:t>
      </w:r>
    </w:p>
    <w:p w:rsidR="00A440F1" w:rsidRDefault="00A440F1" w:rsidP="00A440F1">
      <w:pPr>
        <w:pStyle w:val="a4"/>
        <w:tabs>
          <w:tab w:val="left" w:pos="709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«До членів сім</w:t>
      </w:r>
      <w:r w:rsidRPr="002D1DC0">
        <w:rPr>
          <w:rFonts w:eastAsia="Calibri"/>
        </w:rPr>
        <w:t>’</w:t>
      </w:r>
      <w:r>
        <w:rPr>
          <w:rFonts w:eastAsia="Calibri"/>
        </w:rPr>
        <w:t xml:space="preserve">ї зниклого безвісти військовослужбовця належать дружина (чоловік), їхні діти, батьки, а також особи, які на момент випадку перебували на їх утриманні. У разі відсутності зазначених вище осіб право на отримання допомоги мають </w:t>
      </w:r>
      <w:r w:rsidR="001D0F2A">
        <w:rPr>
          <w:rFonts w:eastAsia="Calibri"/>
        </w:rPr>
        <w:t>члени сім</w:t>
      </w:r>
      <w:r w:rsidR="001D0F2A" w:rsidRPr="001D0F2A">
        <w:rPr>
          <w:rFonts w:eastAsia="Calibri"/>
          <w:lang w:val="ru-RU"/>
        </w:rPr>
        <w:t>’</w:t>
      </w:r>
      <w:r w:rsidR="001D0F2A">
        <w:rPr>
          <w:rFonts w:eastAsia="Calibri"/>
        </w:rPr>
        <w:t>ї другого ступеня споріднення</w:t>
      </w:r>
      <w:r>
        <w:rPr>
          <w:rFonts w:eastAsia="Calibri"/>
        </w:rPr>
        <w:t>.»</w:t>
      </w:r>
    </w:p>
    <w:p w:rsidR="005542A9" w:rsidRDefault="005542A9" w:rsidP="005542A9">
      <w:pPr>
        <w:pStyle w:val="a4"/>
        <w:tabs>
          <w:tab w:val="left" w:pos="709"/>
          <w:tab w:val="left" w:pos="851"/>
        </w:tabs>
        <w:spacing w:after="240"/>
        <w:ind w:left="567"/>
        <w:jc w:val="both"/>
      </w:pPr>
    </w:p>
    <w:p w:rsidR="005542A9" w:rsidRDefault="005542A9" w:rsidP="005542A9">
      <w:pPr>
        <w:pStyle w:val="a4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jc w:val="both"/>
      </w:pPr>
      <w:r w:rsidRPr="003311BB">
        <w:t>Контроль за виконанням рішення покласти на постійну комісію з питань охорони здоров’я, соціального захисту населення,  техногенної безпеки і надзвичайних ситуацій</w:t>
      </w:r>
      <w:r w:rsidRPr="00F94EFC">
        <w:t>.</w:t>
      </w:r>
    </w:p>
    <w:p w:rsidR="005542A9" w:rsidRDefault="005542A9" w:rsidP="005542A9">
      <w:pPr>
        <w:tabs>
          <w:tab w:val="left" w:pos="709"/>
          <w:tab w:val="left" w:pos="851"/>
        </w:tabs>
        <w:jc w:val="both"/>
      </w:pPr>
    </w:p>
    <w:p w:rsidR="005542A9" w:rsidRDefault="00A440F1" w:rsidP="005542A9">
      <w:pPr>
        <w:jc w:val="center"/>
      </w:pPr>
      <w:r>
        <w:t>С</w:t>
      </w:r>
      <w:r w:rsidR="005542A9" w:rsidRPr="000226E1">
        <w:t xml:space="preserve">ільський голова  </w:t>
      </w:r>
      <w:r w:rsidR="005542A9">
        <w:t xml:space="preserve">             </w:t>
      </w:r>
      <w:r w:rsidR="005542A9" w:rsidRPr="000226E1">
        <w:t xml:space="preserve"> </w:t>
      </w:r>
      <w:r w:rsidR="005542A9">
        <w:t xml:space="preserve">                 </w:t>
      </w:r>
      <w:r w:rsidR="005542A9" w:rsidRPr="000226E1">
        <w:t xml:space="preserve">         </w:t>
      </w:r>
      <w:r w:rsidR="005542A9">
        <w:t xml:space="preserve">             </w:t>
      </w:r>
      <w:r w:rsidR="005542A9" w:rsidRPr="000226E1">
        <w:t xml:space="preserve">  </w:t>
      </w:r>
      <w:r w:rsidR="005542A9">
        <w:t xml:space="preserve">  </w:t>
      </w:r>
      <w:r w:rsidR="005542A9" w:rsidRPr="000226E1">
        <w:t xml:space="preserve"> </w:t>
      </w:r>
      <w:r w:rsidR="005542A9" w:rsidRPr="00184358">
        <w:t xml:space="preserve"> </w:t>
      </w:r>
      <w:r w:rsidR="005542A9" w:rsidRPr="000226E1">
        <w:t xml:space="preserve"> Анатолій   ПИСАРЕНКО</w:t>
      </w:r>
    </w:p>
    <w:bookmarkEnd w:id="0"/>
    <w:p w:rsidR="002F4D84" w:rsidRDefault="002F4D84" w:rsidP="002F4D84">
      <w:pPr>
        <w:rPr>
          <w:color w:val="FF0000"/>
        </w:rPr>
      </w:pPr>
    </w:p>
    <w:sectPr w:rsidR="002F4D84" w:rsidSect="00D006B8">
      <w:pgSz w:w="11906" w:h="16838"/>
      <w:pgMar w:top="1134" w:right="567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663"/>
    <w:multiLevelType w:val="hybridMultilevel"/>
    <w:tmpl w:val="37E249B8"/>
    <w:lvl w:ilvl="0" w:tplc="3976EE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D62"/>
    <w:multiLevelType w:val="hybridMultilevel"/>
    <w:tmpl w:val="389633E6"/>
    <w:lvl w:ilvl="0" w:tplc="4D321078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69C1"/>
    <w:multiLevelType w:val="hybridMultilevel"/>
    <w:tmpl w:val="6A48CE4E"/>
    <w:lvl w:ilvl="0" w:tplc="E7B82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35E9D"/>
    <w:multiLevelType w:val="hybridMultilevel"/>
    <w:tmpl w:val="872AEB92"/>
    <w:lvl w:ilvl="0" w:tplc="8A0C68E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7863B5"/>
    <w:multiLevelType w:val="hybridMultilevel"/>
    <w:tmpl w:val="3196BBE6"/>
    <w:lvl w:ilvl="0" w:tplc="F51E02A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9E3B6D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566BD"/>
    <w:multiLevelType w:val="hybridMultilevel"/>
    <w:tmpl w:val="DF1026EA"/>
    <w:lvl w:ilvl="0" w:tplc="D74AAE08">
      <w:start w:val="5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4" w:hanging="360"/>
      </w:pPr>
    </w:lvl>
    <w:lvl w:ilvl="2" w:tplc="0422001B" w:tentative="1">
      <w:start w:val="1"/>
      <w:numFmt w:val="lowerRoman"/>
      <w:lvlText w:val="%3."/>
      <w:lvlJc w:val="right"/>
      <w:pPr>
        <w:ind w:left="3064" w:hanging="180"/>
      </w:pPr>
    </w:lvl>
    <w:lvl w:ilvl="3" w:tplc="0422000F" w:tentative="1">
      <w:start w:val="1"/>
      <w:numFmt w:val="decimal"/>
      <w:lvlText w:val="%4."/>
      <w:lvlJc w:val="left"/>
      <w:pPr>
        <w:ind w:left="3784" w:hanging="360"/>
      </w:pPr>
    </w:lvl>
    <w:lvl w:ilvl="4" w:tplc="04220019" w:tentative="1">
      <w:start w:val="1"/>
      <w:numFmt w:val="lowerLetter"/>
      <w:lvlText w:val="%5."/>
      <w:lvlJc w:val="left"/>
      <w:pPr>
        <w:ind w:left="4504" w:hanging="360"/>
      </w:pPr>
    </w:lvl>
    <w:lvl w:ilvl="5" w:tplc="0422001B" w:tentative="1">
      <w:start w:val="1"/>
      <w:numFmt w:val="lowerRoman"/>
      <w:lvlText w:val="%6."/>
      <w:lvlJc w:val="right"/>
      <w:pPr>
        <w:ind w:left="5224" w:hanging="180"/>
      </w:pPr>
    </w:lvl>
    <w:lvl w:ilvl="6" w:tplc="0422000F" w:tentative="1">
      <w:start w:val="1"/>
      <w:numFmt w:val="decimal"/>
      <w:lvlText w:val="%7."/>
      <w:lvlJc w:val="left"/>
      <w:pPr>
        <w:ind w:left="5944" w:hanging="360"/>
      </w:pPr>
    </w:lvl>
    <w:lvl w:ilvl="7" w:tplc="04220019" w:tentative="1">
      <w:start w:val="1"/>
      <w:numFmt w:val="lowerLetter"/>
      <w:lvlText w:val="%8."/>
      <w:lvlJc w:val="left"/>
      <w:pPr>
        <w:ind w:left="6664" w:hanging="360"/>
      </w:pPr>
    </w:lvl>
    <w:lvl w:ilvl="8" w:tplc="0422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7" w15:restartNumberingAfterBreak="0">
    <w:nsid w:val="2D2B0217"/>
    <w:multiLevelType w:val="hybridMultilevel"/>
    <w:tmpl w:val="143E000A"/>
    <w:lvl w:ilvl="0" w:tplc="D1F2F094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8F0757"/>
    <w:multiLevelType w:val="hybridMultilevel"/>
    <w:tmpl w:val="FF24B032"/>
    <w:lvl w:ilvl="0" w:tplc="C7C0A6A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A74"/>
    <w:multiLevelType w:val="hybridMultilevel"/>
    <w:tmpl w:val="52747DF4"/>
    <w:lvl w:ilvl="0" w:tplc="6A5CE6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AD108B"/>
    <w:multiLevelType w:val="hybridMultilevel"/>
    <w:tmpl w:val="86723D04"/>
    <w:lvl w:ilvl="0" w:tplc="9BE8A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04278"/>
    <w:multiLevelType w:val="hybridMultilevel"/>
    <w:tmpl w:val="1398FA9E"/>
    <w:lvl w:ilvl="0" w:tplc="897CF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5C7DA1"/>
    <w:multiLevelType w:val="hybridMultilevel"/>
    <w:tmpl w:val="9CAE62B8"/>
    <w:lvl w:ilvl="0" w:tplc="4B74FA6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5C433D"/>
    <w:multiLevelType w:val="hybridMultilevel"/>
    <w:tmpl w:val="97E234B8"/>
    <w:lvl w:ilvl="0" w:tplc="58064D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6146F"/>
    <w:multiLevelType w:val="hybridMultilevel"/>
    <w:tmpl w:val="67DCF656"/>
    <w:lvl w:ilvl="0" w:tplc="A2227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B97448"/>
    <w:multiLevelType w:val="hybridMultilevel"/>
    <w:tmpl w:val="04D6D6B8"/>
    <w:lvl w:ilvl="0" w:tplc="1D56B98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D72673"/>
    <w:multiLevelType w:val="hybridMultilevel"/>
    <w:tmpl w:val="89B0B092"/>
    <w:lvl w:ilvl="0" w:tplc="C0F05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250C7"/>
    <w:multiLevelType w:val="hybridMultilevel"/>
    <w:tmpl w:val="421A3FC8"/>
    <w:lvl w:ilvl="0" w:tplc="8A28AE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060AB"/>
    <w:multiLevelType w:val="hybridMultilevel"/>
    <w:tmpl w:val="880E22D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  <w:num w:numId="14">
    <w:abstractNumId w:val="1"/>
  </w:num>
  <w:num w:numId="15">
    <w:abstractNumId w:val="17"/>
  </w:num>
  <w:num w:numId="16">
    <w:abstractNumId w:val="3"/>
  </w:num>
  <w:num w:numId="17">
    <w:abstractNumId w:val="15"/>
  </w:num>
  <w:num w:numId="18">
    <w:abstractNumId w:val="6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68"/>
    <w:rsid w:val="00013AB6"/>
    <w:rsid w:val="000226E1"/>
    <w:rsid w:val="00022D22"/>
    <w:rsid w:val="00025171"/>
    <w:rsid w:val="000260F8"/>
    <w:rsid w:val="00040415"/>
    <w:rsid w:val="00047BE6"/>
    <w:rsid w:val="00073FF9"/>
    <w:rsid w:val="00073FFB"/>
    <w:rsid w:val="00081AB9"/>
    <w:rsid w:val="00083FA2"/>
    <w:rsid w:val="000843AE"/>
    <w:rsid w:val="000851DE"/>
    <w:rsid w:val="00090E43"/>
    <w:rsid w:val="000A1EDE"/>
    <w:rsid w:val="000A639B"/>
    <w:rsid w:val="000B1E4A"/>
    <w:rsid w:val="000B4158"/>
    <w:rsid w:val="000C29BD"/>
    <w:rsid w:val="000F11AC"/>
    <w:rsid w:val="0010627B"/>
    <w:rsid w:val="001272DD"/>
    <w:rsid w:val="00127325"/>
    <w:rsid w:val="00137E7D"/>
    <w:rsid w:val="00145CB9"/>
    <w:rsid w:val="001628EE"/>
    <w:rsid w:val="001802FA"/>
    <w:rsid w:val="00184358"/>
    <w:rsid w:val="001B4A53"/>
    <w:rsid w:val="001B6DD0"/>
    <w:rsid w:val="001D0F2A"/>
    <w:rsid w:val="001D1381"/>
    <w:rsid w:val="001D21C6"/>
    <w:rsid w:val="001E1BB0"/>
    <w:rsid w:val="0020159C"/>
    <w:rsid w:val="00201EC0"/>
    <w:rsid w:val="002158C8"/>
    <w:rsid w:val="0021744F"/>
    <w:rsid w:val="0021797A"/>
    <w:rsid w:val="002317B4"/>
    <w:rsid w:val="00236873"/>
    <w:rsid w:val="002543E0"/>
    <w:rsid w:val="00257375"/>
    <w:rsid w:val="00264D56"/>
    <w:rsid w:val="00271771"/>
    <w:rsid w:val="00272E9B"/>
    <w:rsid w:val="00273C64"/>
    <w:rsid w:val="0027664C"/>
    <w:rsid w:val="00290E34"/>
    <w:rsid w:val="002B2509"/>
    <w:rsid w:val="002B42A9"/>
    <w:rsid w:val="002C0623"/>
    <w:rsid w:val="002C1617"/>
    <w:rsid w:val="002C42AB"/>
    <w:rsid w:val="002D1DC0"/>
    <w:rsid w:val="002D30B1"/>
    <w:rsid w:val="002E7C6A"/>
    <w:rsid w:val="002F4D84"/>
    <w:rsid w:val="002F4EF9"/>
    <w:rsid w:val="002F724C"/>
    <w:rsid w:val="0030302D"/>
    <w:rsid w:val="003108C6"/>
    <w:rsid w:val="00314247"/>
    <w:rsid w:val="00325AF7"/>
    <w:rsid w:val="003311BB"/>
    <w:rsid w:val="00337B21"/>
    <w:rsid w:val="00354632"/>
    <w:rsid w:val="003719B1"/>
    <w:rsid w:val="00371C4A"/>
    <w:rsid w:val="0037569F"/>
    <w:rsid w:val="00394899"/>
    <w:rsid w:val="00397CC2"/>
    <w:rsid w:val="003B6316"/>
    <w:rsid w:val="003E6F3C"/>
    <w:rsid w:val="003E73A9"/>
    <w:rsid w:val="00400E84"/>
    <w:rsid w:val="004215AE"/>
    <w:rsid w:val="00434C13"/>
    <w:rsid w:val="00457AC4"/>
    <w:rsid w:val="0047420D"/>
    <w:rsid w:val="004879D0"/>
    <w:rsid w:val="00491B20"/>
    <w:rsid w:val="004956F9"/>
    <w:rsid w:val="004A75B0"/>
    <w:rsid w:val="004B0557"/>
    <w:rsid w:val="004C14C4"/>
    <w:rsid w:val="004D31B1"/>
    <w:rsid w:val="004E5E55"/>
    <w:rsid w:val="004F59F8"/>
    <w:rsid w:val="00500A72"/>
    <w:rsid w:val="00502C1E"/>
    <w:rsid w:val="00507341"/>
    <w:rsid w:val="0051388A"/>
    <w:rsid w:val="00517186"/>
    <w:rsid w:val="00523415"/>
    <w:rsid w:val="0052716E"/>
    <w:rsid w:val="005313E4"/>
    <w:rsid w:val="00533263"/>
    <w:rsid w:val="00553D56"/>
    <w:rsid w:val="005542A9"/>
    <w:rsid w:val="005667D7"/>
    <w:rsid w:val="0057337D"/>
    <w:rsid w:val="00575B29"/>
    <w:rsid w:val="00584FF9"/>
    <w:rsid w:val="00594178"/>
    <w:rsid w:val="005B7CF0"/>
    <w:rsid w:val="005D054C"/>
    <w:rsid w:val="005D64CE"/>
    <w:rsid w:val="00636BB5"/>
    <w:rsid w:val="0064267B"/>
    <w:rsid w:val="006469D9"/>
    <w:rsid w:val="006516CB"/>
    <w:rsid w:val="006543D7"/>
    <w:rsid w:val="00656883"/>
    <w:rsid w:val="00660A07"/>
    <w:rsid w:val="006620E2"/>
    <w:rsid w:val="00670784"/>
    <w:rsid w:val="0068542F"/>
    <w:rsid w:val="006A3421"/>
    <w:rsid w:val="006A64E9"/>
    <w:rsid w:val="006A69CD"/>
    <w:rsid w:val="006B08D3"/>
    <w:rsid w:val="006B5664"/>
    <w:rsid w:val="006C5623"/>
    <w:rsid w:val="006C62BE"/>
    <w:rsid w:val="00700028"/>
    <w:rsid w:val="00714613"/>
    <w:rsid w:val="00721C68"/>
    <w:rsid w:val="00730194"/>
    <w:rsid w:val="00731F91"/>
    <w:rsid w:val="00757FBE"/>
    <w:rsid w:val="00762BFB"/>
    <w:rsid w:val="00765A26"/>
    <w:rsid w:val="00772F23"/>
    <w:rsid w:val="007811ED"/>
    <w:rsid w:val="00783025"/>
    <w:rsid w:val="00786012"/>
    <w:rsid w:val="0079027B"/>
    <w:rsid w:val="007B3CFA"/>
    <w:rsid w:val="007C184A"/>
    <w:rsid w:val="007C5E37"/>
    <w:rsid w:val="007F0355"/>
    <w:rsid w:val="00802685"/>
    <w:rsid w:val="008037FE"/>
    <w:rsid w:val="00827837"/>
    <w:rsid w:val="00836C72"/>
    <w:rsid w:val="008372BA"/>
    <w:rsid w:val="008453BF"/>
    <w:rsid w:val="00856949"/>
    <w:rsid w:val="00863C6E"/>
    <w:rsid w:val="00865F82"/>
    <w:rsid w:val="00867C1B"/>
    <w:rsid w:val="00872B5B"/>
    <w:rsid w:val="008820F2"/>
    <w:rsid w:val="008A7522"/>
    <w:rsid w:val="008B2400"/>
    <w:rsid w:val="008B3975"/>
    <w:rsid w:val="008E0040"/>
    <w:rsid w:val="008E1ACA"/>
    <w:rsid w:val="008F740D"/>
    <w:rsid w:val="00905F9F"/>
    <w:rsid w:val="00913BDE"/>
    <w:rsid w:val="009159EC"/>
    <w:rsid w:val="00920363"/>
    <w:rsid w:val="00923FB5"/>
    <w:rsid w:val="00927A62"/>
    <w:rsid w:val="00930714"/>
    <w:rsid w:val="00962C97"/>
    <w:rsid w:val="00963604"/>
    <w:rsid w:val="009808D2"/>
    <w:rsid w:val="009814B7"/>
    <w:rsid w:val="009876D1"/>
    <w:rsid w:val="00991BC8"/>
    <w:rsid w:val="009A102C"/>
    <w:rsid w:val="009A27AC"/>
    <w:rsid w:val="009A3994"/>
    <w:rsid w:val="009B382B"/>
    <w:rsid w:val="009B514B"/>
    <w:rsid w:val="009D4DE3"/>
    <w:rsid w:val="009D54DE"/>
    <w:rsid w:val="009F026A"/>
    <w:rsid w:val="00A140FD"/>
    <w:rsid w:val="00A15548"/>
    <w:rsid w:val="00A26453"/>
    <w:rsid w:val="00A440F1"/>
    <w:rsid w:val="00A53926"/>
    <w:rsid w:val="00A53987"/>
    <w:rsid w:val="00A67C0D"/>
    <w:rsid w:val="00A70AFE"/>
    <w:rsid w:val="00A84AF3"/>
    <w:rsid w:val="00A86F85"/>
    <w:rsid w:val="00AB04A8"/>
    <w:rsid w:val="00AB5107"/>
    <w:rsid w:val="00AE2463"/>
    <w:rsid w:val="00B00EB2"/>
    <w:rsid w:val="00B01F6E"/>
    <w:rsid w:val="00B04C95"/>
    <w:rsid w:val="00B05BCC"/>
    <w:rsid w:val="00B1234E"/>
    <w:rsid w:val="00B270E5"/>
    <w:rsid w:val="00B37CC6"/>
    <w:rsid w:val="00B44A12"/>
    <w:rsid w:val="00B524EC"/>
    <w:rsid w:val="00B54415"/>
    <w:rsid w:val="00B63377"/>
    <w:rsid w:val="00B82A1E"/>
    <w:rsid w:val="00B86AAE"/>
    <w:rsid w:val="00BB0289"/>
    <w:rsid w:val="00BB04EF"/>
    <w:rsid w:val="00BB1E5C"/>
    <w:rsid w:val="00BE0BD0"/>
    <w:rsid w:val="00BE16DE"/>
    <w:rsid w:val="00BE3BC7"/>
    <w:rsid w:val="00BF53C6"/>
    <w:rsid w:val="00BF7A80"/>
    <w:rsid w:val="00C05D3F"/>
    <w:rsid w:val="00C31F1E"/>
    <w:rsid w:val="00C47FC5"/>
    <w:rsid w:val="00C60E2A"/>
    <w:rsid w:val="00C863B4"/>
    <w:rsid w:val="00C9224C"/>
    <w:rsid w:val="00CA52CB"/>
    <w:rsid w:val="00CC6921"/>
    <w:rsid w:val="00CC7928"/>
    <w:rsid w:val="00CD2B4D"/>
    <w:rsid w:val="00CE4ADC"/>
    <w:rsid w:val="00CE4DEA"/>
    <w:rsid w:val="00D006B8"/>
    <w:rsid w:val="00D0198B"/>
    <w:rsid w:val="00D02A62"/>
    <w:rsid w:val="00D02E5B"/>
    <w:rsid w:val="00D036C8"/>
    <w:rsid w:val="00D36DEC"/>
    <w:rsid w:val="00D640DA"/>
    <w:rsid w:val="00D64CD5"/>
    <w:rsid w:val="00D82913"/>
    <w:rsid w:val="00D87036"/>
    <w:rsid w:val="00D87C81"/>
    <w:rsid w:val="00D9096C"/>
    <w:rsid w:val="00D9166D"/>
    <w:rsid w:val="00D93AFA"/>
    <w:rsid w:val="00DA2AF3"/>
    <w:rsid w:val="00DB5E60"/>
    <w:rsid w:val="00DC22D7"/>
    <w:rsid w:val="00DE718E"/>
    <w:rsid w:val="00DE7706"/>
    <w:rsid w:val="00DF0B17"/>
    <w:rsid w:val="00DF4D09"/>
    <w:rsid w:val="00E07579"/>
    <w:rsid w:val="00E114F0"/>
    <w:rsid w:val="00E156C6"/>
    <w:rsid w:val="00E21146"/>
    <w:rsid w:val="00E4651A"/>
    <w:rsid w:val="00E602EB"/>
    <w:rsid w:val="00E63505"/>
    <w:rsid w:val="00E67631"/>
    <w:rsid w:val="00E775B7"/>
    <w:rsid w:val="00EB5D16"/>
    <w:rsid w:val="00ED2B19"/>
    <w:rsid w:val="00EF577B"/>
    <w:rsid w:val="00EF6AFE"/>
    <w:rsid w:val="00F036F5"/>
    <w:rsid w:val="00F14887"/>
    <w:rsid w:val="00F4479F"/>
    <w:rsid w:val="00F55B89"/>
    <w:rsid w:val="00F57623"/>
    <w:rsid w:val="00F744C7"/>
    <w:rsid w:val="00F92DC5"/>
    <w:rsid w:val="00FC238A"/>
    <w:rsid w:val="00FD2599"/>
    <w:rsid w:val="00FD5754"/>
    <w:rsid w:val="00FF013E"/>
    <w:rsid w:val="00FF1E20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3F3B"/>
  <w15:docId w15:val="{DCA47179-0D70-4140-9CA6-104D1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E1"/>
    <w:pPr>
      <w:widowControl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val="uk-UA" w:eastAsia="ja-JP" w:bidi="yi-Hebr"/>
    </w:rPr>
  </w:style>
  <w:style w:type="paragraph" w:styleId="5">
    <w:name w:val="heading 5"/>
    <w:basedOn w:val="a"/>
    <w:link w:val="50"/>
    <w:uiPriority w:val="9"/>
    <w:qFormat/>
    <w:rsid w:val="002F4D84"/>
    <w:pPr>
      <w:widowControl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E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val="uk-UA"/>
    </w:rPr>
  </w:style>
  <w:style w:type="paragraph" w:styleId="a4">
    <w:name w:val="List Paragraph"/>
    <w:basedOn w:val="a"/>
    <w:uiPriority w:val="34"/>
    <w:qFormat/>
    <w:rsid w:val="00022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CC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CC2"/>
    <w:rPr>
      <w:rFonts w:ascii="Segoe UI" w:eastAsia="Times New Roman" w:hAnsi="Segoe UI" w:cs="Segoe UI"/>
      <w:sz w:val="18"/>
      <w:szCs w:val="18"/>
      <w:lang w:val="uk-UA" w:eastAsia="ja-JP" w:bidi="yi-Hebr"/>
    </w:rPr>
  </w:style>
  <w:style w:type="character" w:customStyle="1" w:styleId="docdata">
    <w:name w:val="docdata"/>
    <w:aliases w:val="docy,v5,2065,baiaagaaboqcaaadrwyaaavvbgaaaaaaaaaaaaaaaaaaaaaaaaaaaaaaaaaaaaaaaaaaaaaaaaaaaaaaaaaaaaaaaaaaaaaaaaaaaaaaaaaaaaaaaaaaaaaaaaaaaaaaaaaaaaaaaaaaaaaaaaaaaaaaaaaaaaaaaaaaaaaaaaaaaaaaaaaaaaaaaaaaaaaaaaaaaaaaaaaaaaaaaaaaaaaaaaaaaaaaaaaaaaaa"/>
    <w:basedOn w:val="a0"/>
    <w:rsid w:val="00073FFB"/>
  </w:style>
  <w:style w:type="character" w:customStyle="1" w:styleId="50">
    <w:name w:val="Заголовок 5 Знак"/>
    <w:basedOn w:val="a0"/>
    <w:link w:val="5"/>
    <w:uiPriority w:val="9"/>
    <w:rsid w:val="002F4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2F4D84"/>
    <w:pPr>
      <w:autoSpaceDE w:val="0"/>
      <w:adjustRightInd/>
      <w:ind w:left="224"/>
      <w:jc w:val="both"/>
    </w:pPr>
    <w:rPr>
      <w:lang w:eastAsia="en-US" w:bidi="ar-SA"/>
    </w:rPr>
  </w:style>
  <w:style w:type="character" w:customStyle="1" w:styleId="a8">
    <w:name w:val="Основний текст Знак"/>
    <w:basedOn w:val="a0"/>
    <w:link w:val="a7"/>
    <w:uiPriority w:val="1"/>
    <w:rsid w:val="002F4D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Normal (Web)"/>
    <w:basedOn w:val="a"/>
    <w:unhideWhenUsed/>
    <w:rsid w:val="002F4D84"/>
    <w:pPr>
      <w:widowControl/>
      <w:autoSpaceDN/>
      <w:adjustRightInd/>
      <w:spacing w:before="100" w:beforeAutospacing="1" w:after="100" w:afterAutospacing="1"/>
    </w:pPr>
    <w:rPr>
      <w:sz w:val="24"/>
      <w:szCs w:val="24"/>
      <w:lang w:eastAsia="uk-UA" w:bidi="ar-SA"/>
    </w:rPr>
  </w:style>
  <w:style w:type="paragraph" w:styleId="aa">
    <w:name w:val="header"/>
    <w:basedOn w:val="a"/>
    <w:link w:val="ab"/>
    <w:uiPriority w:val="99"/>
    <w:unhideWhenUsed/>
    <w:rsid w:val="002F4D84"/>
    <w:pPr>
      <w:widowControl/>
      <w:tabs>
        <w:tab w:val="center" w:pos="4677"/>
        <w:tab w:val="right" w:pos="9355"/>
      </w:tabs>
      <w:autoSpaceDN/>
      <w:adjustRightInd/>
    </w:pPr>
    <w:rPr>
      <w:lang w:val="ru-RU" w:eastAsia="ru-RU" w:bidi="ar-SA"/>
    </w:rPr>
  </w:style>
  <w:style w:type="character" w:customStyle="1" w:styleId="ab">
    <w:name w:val="Верхній колонтитул Знак"/>
    <w:basedOn w:val="a0"/>
    <w:link w:val="aa"/>
    <w:uiPriority w:val="99"/>
    <w:rsid w:val="002F4D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F4D84"/>
    <w:pPr>
      <w:widowControl/>
      <w:tabs>
        <w:tab w:val="center" w:pos="4677"/>
        <w:tab w:val="right" w:pos="9355"/>
      </w:tabs>
      <w:autoSpaceDN/>
      <w:adjustRightInd/>
    </w:pPr>
    <w:rPr>
      <w:lang w:val="ru-RU" w:eastAsia="ru-RU" w:bidi="ar-SA"/>
    </w:rPr>
  </w:style>
  <w:style w:type="character" w:customStyle="1" w:styleId="ad">
    <w:name w:val="Нижній колонтитул Знак"/>
    <w:basedOn w:val="a0"/>
    <w:link w:val="ac"/>
    <w:uiPriority w:val="99"/>
    <w:rsid w:val="002F4D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687F-D768-4E37-8CEB-F47C235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Лiля</cp:lastModifiedBy>
  <cp:revision>14</cp:revision>
  <cp:lastPrinted>2025-06-18T09:04:00Z</cp:lastPrinted>
  <dcterms:created xsi:type="dcterms:W3CDTF">2025-04-14T08:24:00Z</dcterms:created>
  <dcterms:modified xsi:type="dcterms:W3CDTF">2025-06-18T09:04:00Z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8051c01a1616bc37f6dc6271a7aa215f6a2e5955d396a90aa0336f9064e690bd</vt:lpwstr>
  </property>
</Properties>
</file>